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EB" w:rsidRPr="007A6A7F" w:rsidRDefault="00CB0FEB" w:rsidP="00CB0FEB">
      <w:pPr>
        <w:outlineLvl w:val="0"/>
        <w:rPr>
          <w:color w:val="12A4D8"/>
          <w:kern w:val="36"/>
          <w:sz w:val="28"/>
          <w:szCs w:val="28"/>
        </w:rPr>
      </w:pPr>
    </w:p>
    <w:p w:rsidR="00CB0FEB" w:rsidRDefault="00CB0FEB" w:rsidP="00CB0FEB">
      <w:pPr>
        <w:rPr>
          <w:sz w:val="28"/>
          <w:szCs w:val="28"/>
        </w:rPr>
      </w:pPr>
      <w:r>
        <w:rPr>
          <w:sz w:val="28"/>
          <w:szCs w:val="28"/>
        </w:rPr>
        <w:t>«Принято»                                                    «Утверждаю»                                       на  педагогическом  Совете №_</w:t>
      </w:r>
      <w:r w:rsidR="0084514F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_              Заведующая МАДОУ  </w:t>
      </w:r>
    </w:p>
    <w:p w:rsidR="00CB0FEB" w:rsidRDefault="00CB0FEB" w:rsidP="00CB0FEB">
      <w:pPr>
        <w:rPr>
          <w:sz w:val="28"/>
          <w:szCs w:val="28"/>
        </w:rPr>
      </w:pPr>
      <w:r>
        <w:rPr>
          <w:sz w:val="28"/>
          <w:szCs w:val="28"/>
        </w:rPr>
        <w:t>МАДОУ «Детский сад №42»                    «Детский сад № 42»</w:t>
      </w:r>
    </w:p>
    <w:p w:rsidR="00CB0FEB" w:rsidRDefault="00CB0FEB" w:rsidP="00CB0FEB">
      <w:pPr>
        <w:rPr>
          <w:sz w:val="28"/>
          <w:szCs w:val="28"/>
        </w:rPr>
      </w:pPr>
      <w:r>
        <w:rPr>
          <w:sz w:val="28"/>
          <w:szCs w:val="28"/>
        </w:rPr>
        <w:t>Протокол  № _</w:t>
      </w:r>
      <w:r w:rsidR="0084514F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_                                           _______________/Н.Б.Волкова/    </w:t>
      </w:r>
    </w:p>
    <w:p w:rsidR="00CB0FEB" w:rsidRDefault="00CB0FEB" w:rsidP="00CB0FEB">
      <w:pPr>
        <w:rPr>
          <w:sz w:val="28"/>
          <w:szCs w:val="28"/>
        </w:rPr>
      </w:pPr>
      <w:r>
        <w:rPr>
          <w:sz w:val="28"/>
          <w:szCs w:val="28"/>
        </w:rPr>
        <w:t>от «__</w:t>
      </w:r>
      <w:r w:rsidR="0084514F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_»_</w:t>
      </w:r>
      <w:r w:rsidR="0084514F">
        <w:rPr>
          <w:sz w:val="28"/>
          <w:szCs w:val="28"/>
          <w:u w:val="single"/>
        </w:rPr>
        <w:t>05</w:t>
      </w:r>
      <w:r>
        <w:rPr>
          <w:sz w:val="28"/>
          <w:szCs w:val="28"/>
        </w:rPr>
        <w:t>__201</w:t>
      </w:r>
      <w:r w:rsidR="0084514F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г.    </w:t>
      </w:r>
      <w:r w:rsidR="008451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Приказ № </w:t>
      </w:r>
      <w:r w:rsidR="0084514F">
        <w:rPr>
          <w:sz w:val="28"/>
          <w:szCs w:val="28"/>
          <w:u w:val="single"/>
        </w:rPr>
        <w:t xml:space="preserve">204 </w:t>
      </w:r>
      <w:r>
        <w:rPr>
          <w:sz w:val="28"/>
          <w:szCs w:val="28"/>
        </w:rPr>
        <w:t>от «</w:t>
      </w:r>
      <w:r w:rsidR="0084514F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</w:t>
      </w:r>
      <w:r w:rsidR="0084514F">
        <w:rPr>
          <w:sz w:val="28"/>
          <w:szCs w:val="28"/>
          <w:u w:val="single"/>
        </w:rPr>
        <w:t xml:space="preserve">05. </w:t>
      </w:r>
      <w:r>
        <w:rPr>
          <w:sz w:val="28"/>
          <w:szCs w:val="28"/>
        </w:rPr>
        <w:t>201</w:t>
      </w:r>
      <w:r w:rsidR="0084514F">
        <w:rPr>
          <w:sz w:val="28"/>
          <w:szCs w:val="28"/>
          <w:u w:val="single"/>
        </w:rPr>
        <w:t>6</w:t>
      </w:r>
      <w:r>
        <w:rPr>
          <w:sz w:val="28"/>
          <w:szCs w:val="28"/>
        </w:rPr>
        <w:t>г.</w:t>
      </w:r>
    </w:p>
    <w:p w:rsidR="00CB0FEB" w:rsidRDefault="00CB0FEB" w:rsidP="00CB0F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CB0FEB" w:rsidRPr="005335AC" w:rsidRDefault="00CB0FEB" w:rsidP="00CB0FEB">
      <w:pPr>
        <w:jc w:val="both"/>
        <w:rPr>
          <w:rFonts w:eastAsia="Calibri"/>
          <w:sz w:val="28"/>
          <w:szCs w:val="28"/>
          <w:lang w:eastAsia="en-US"/>
        </w:rPr>
      </w:pPr>
      <w:r w:rsidRPr="005335AC">
        <w:rPr>
          <w:rFonts w:eastAsia="Calibri"/>
          <w:sz w:val="28"/>
          <w:szCs w:val="28"/>
          <w:lang w:eastAsia="en-US"/>
        </w:rPr>
        <w:t>Согласовано</w:t>
      </w:r>
    </w:p>
    <w:p w:rsidR="00CB0FEB" w:rsidRPr="005335AC" w:rsidRDefault="00CB0FEB" w:rsidP="00CB0FEB">
      <w:pPr>
        <w:jc w:val="both"/>
        <w:rPr>
          <w:rFonts w:eastAsia="Calibri"/>
          <w:sz w:val="28"/>
          <w:szCs w:val="28"/>
          <w:lang w:eastAsia="en-US"/>
        </w:rPr>
      </w:pPr>
      <w:r w:rsidRPr="005335AC">
        <w:rPr>
          <w:rFonts w:eastAsia="Calibri"/>
          <w:sz w:val="28"/>
          <w:szCs w:val="28"/>
          <w:lang w:eastAsia="en-US"/>
        </w:rPr>
        <w:t>Председатель ПК</w:t>
      </w:r>
    </w:p>
    <w:p w:rsidR="00CB0FEB" w:rsidRPr="005335AC" w:rsidRDefault="00CB0FEB" w:rsidP="00CB0FE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«Детский сад № 4</w:t>
      </w:r>
      <w:r w:rsidRPr="005335AC">
        <w:rPr>
          <w:rFonts w:eastAsia="Calibri"/>
          <w:sz w:val="28"/>
          <w:szCs w:val="28"/>
          <w:lang w:eastAsia="en-US"/>
        </w:rPr>
        <w:t>2»</w:t>
      </w:r>
    </w:p>
    <w:p w:rsidR="00CB0FEB" w:rsidRDefault="00CB0FEB" w:rsidP="00CB0FEB">
      <w:pPr>
        <w:spacing w:before="225" w:after="225"/>
        <w:rPr>
          <w:b/>
          <w:bCs/>
          <w:color w:val="333333"/>
          <w:kern w:val="36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____________</w:t>
      </w:r>
      <w:r w:rsidRPr="005335AC">
        <w:rPr>
          <w:rFonts w:eastAsia="Calibri"/>
          <w:sz w:val="28"/>
          <w:szCs w:val="28"/>
          <w:lang w:eastAsia="en-US"/>
        </w:rPr>
        <w:t>__/</w:t>
      </w:r>
      <w:r>
        <w:rPr>
          <w:rFonts w:eastAsia="Calibri"/>
          <w:sz w:val="28"/>
          <w:szCs w:val="28"/>
          <w:lang w:eastAsia="en-US"/>
        </w:rPr>
        <w:t>А.В.Беляева/</w:t>
      </w:r>
    </w:p>
    <w:p w:rsidR="00CB0FEB" w:rsidRDefault="00CB0FEB" w:rsidP="00CB0FEB"/>
    <w:p w:rsidR="00CB0FEB" w:rsidRDefault="00CB0FEB" w:rsidP="00CB0FEB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B0FEB" w:rsidRDefault="00CB0FEB" w:rsidP="00CB0FEB"/>
    <w:p w:rsidR="00CB0FEB" w:rsidRDefault="00CB0FEB" w:rsidP="00CB0FEB"/>
    <w:p w:rsidR="00CB0FEB" w:rsidRDefault="00CB0FEB" w:rsidP="00CB0FEB"/>
    <w:p w:rsidR="00CB0FEB" w:rsidRDefault="00CB0FEB" w:rsidP="00CB0FEB"/>
    <w:p w:rsidR="00CB0FEB" w:rsidRDefault="00CB0FEB" w:rsidP="00CB0FEB"/>
    <w:p w:rsidR="00CB0FEB" w:rsidRDefault="00CB0FEB" w:rsidP="00CB0FEB"/>
    <w:p w:rsidR="00CB0FEB" w:rsidRDefault="00CB0FEB" w:rsidP="00CB0FEB"/>
    <w:p w:rsidR="00CB0FEB" w:rsidRPr="003361DB" w:rsidRDefault="00CB0FEB" w:rsidP="00CB0FEB"/>
    <w:p w:rsidR="00CB0FEB" w:rsidRPr="001F2D30" w:rsidRDefault="00CB0FEB" w:rsidP="00CB0FEB">
      <w:pPr>
        <w:pStyle w:val="1"/>
        <w:jc w:val="center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1F2D30">
        <w:rPr>
          <w:rFonts w:ascii="Times New Roman" w:eastAsia="Times New Roman" w:hAnsi="Times New Roman" w:cs="Times New Roman"/>
          <w:color w:val="auto"/>
          <w:sz w:val="36"/>
          <w:szCs w:val="36"/>
        </w:rPr>
        <w:t>ПОЛОЖЕНИЕ</w:t>
      </w:r>
    </w:p>
    <w:p w:rsidR="00CB0FEB" w:rsidRPr="001F2D30" w:rsidRDefault="00CB0FEB" w:rsidP="00CB0FEB">
      <w:pPr>
        <w:jc w:val="center"/>
        <w:rPr>
          <w:b/>
          <w:bCs/>
          <w:sz w:val="36"/>
          <w:szCs w:val="36"/>
        </w:rPr>
      </w:pPr>
      <w:r w:rsidRPr="001F2D30">
        <w:rPr>
          <w:b/>
          <w:bCs/>
          <w:sz w:val="36"/>
          <w:szCs w:val="36"/>
        </w:rPr>
        <w:t xml:space="preserve">о производственном  совещании   </w:t>
      </w:r>
    </w:p>
    <w:p w:rsidR="00CB0FEB" w:rsidRPr="001F2D30" w:rsidRDefault="00CB0FEB" w:rsidP="00CB0FEB">
      <w:pPr>
        <w:pStyle w:val="a3"/>
        <w:jc w:val="center"/>
        <w:rPr>
          <w:b/>
          <w:sz w:val="36"/>
          <w:szCs w:val="36"/>
        </w:rPr>
      </w:pPr>
      <w:r w:rsidRPr="001F2D30">
        <w:rPr>
          <w:b/>
          <w:sz w:val="36"/>
          <w:szCs w:val="36"/>
        </w:rPr>
        <w:t xml:space="preserve">муниципального </w:t>
      </w:r>
      <w:r>
        <w:rPr>
          <w:b/>
          <w:sz w:val="36"/>
          <w:szCs w:val="36"/>
        </w:rPr>
        <w:t xml:space="preserve">автономного </w:t>
      </w:r>
      <w:r w:rsidRPr="001F2D30">
        <w:rPr>
          <w:b/>
          <w:sz w:val="36"/>
          <w:szCs w:val="36"/>
        </w:rPr>
        <w:t>дошкольного</w:t>
      </w: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  <w:r w:rsidRPr="001F2D30">
        <w:rPr>
          <w:b/>
          <w:sz w:val="36"/>
          <w:szCs w:val="36"/>
        </w:rPr>
        <w:t xml:space="preserve"> образовательного учреждения </w:t>
      </w:r>
    </w:p>
    <w:p w:rsidR="00CB0FEB" w:rsidRPr="001F2D30" w:rsidRDefault="00CB0FEB" w:rsidP="00CB0FEB">
      <w:pPr>
        <w:pStyle w:val="a3"/>
        <w:jc w:val="center"/>
        <w:rPr>
          <w:b/>
          <w:sz w:val="36"/>
          <w:szCs w:val="36"/>
        </w:rPr>
      </w:pPr>
      <w:r w:rsidRPr="001F2D30">
        <w:rPr>
          <w:b/>
          <w:sz w:val="36"/>
          <w:szCs w:val="36"/>
        </w:rPr>
        <w:t xml:space="preserve"> «Детский сад №</w:t>
      </w:r>
      <w:r>
        <w:rPr>
          <w:b/>
          <w:sz w:val="36"/>
          <w:szCs w:val="36"/>
        </w:rPr>
        <w:t>42</w:t>
      </w:r>
      <w:r w:rsidRPr="001F2D30">
        <w:rPr>
          <w:b/>
          <w:sz w:val="36"/>
          <w:szCs w:val="36"/>
        </w:rPr>
        <w:t>»</w:t>
      </w: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Default="00CB0FEB" w:rsidP="00CB0FEB">
      <w:pPr>
        <w:pStyle w:val="a3"/>
        <w:jc w:val="center"/>
        <w:rPr>
          <w:b/>
          <w:sz w:val="36"/>
          <w:szCs w:val="36"/>
        </w:rPr>
      </w:pPr>
    </w:p>
    <w:p w:rsidR="00CB0FEB" w:rsidRPr="0024674B" w:rsidRDefault="00CB0FEB" w:rsidP="00CB0FEB">
      <w:pPr>
        <w:rPr>
          <w:b/>
          <w:bCs/>
          <w:sz w:val="28"/>
          <w:szCs w:val="28"/>
        </w:rPr>
      </w:pPr>
    </w:p>
    <w:p w:rsidR="00CB0FEB" w:rsidRPr="0024674B" w:rsidRDefault="00CB0FEB" w:rsidP="00CB0FEB">
      <w:pPr>
        <w:rPr>
          <w:b/>
          <w:bCs/>
          <w:sz w:val="28"/>
          <w:szCs w:val="28"/>
        </w:rPr>
      </w:pPr>
    </w:p>
    <w:p w:rsidR="00CB0FEB" w:rsidRPr="0024674B" w:rsidRDefault="00CB0FEB" w:rsidP="00CB0FEB">
      <w:pPr>
        <w:numPr>
          <w:ilvl w:val="0"/>
          <w:numId w:val="2"/>
        </w:numPr>
        <w:tabs>
          <w:tab w:val="clear" w:pos="720"/>
          <w:tab w:val="num" w:pos="-180"/>
        </w:tabs>
        <w:jc w:val="center"/>
        <w:rPr>
          <w:b/>
          <w:bCs/>
          <w:sz w:val="28"/>
          <w:szCs w:val="28"/>
        </w:rPr>
      </w:pPr>
      <w:r w:rsidRPr="0024674B">
        <w:rPr>
          <w:b/>
          <w:bCs/>
          <w:sz w:val="28"/>
          <w:szCs w:val="28"/>
        </w:rPr>
        <w:t>Общие  положения.</w:t>
      </w:r>
    </w:p>
    <w:p w:rsidR="00CB0FEB" w:rsidRPr="0024674B" w:rsidRDefault="00CB0FEB" w:rsidP="00CB0FEB">
      <w:pPr>
        <w:ind w:left="360"/>
        <w:jc w:val="center"/>
        <w:rPr>
          <w:b/>
          <w:bCs/>
          <w:sz w:val="28"/>
          <w:szCs w:val="28"/>
        </w:rPr>
      </w:pPr>
    </w:p>
    <w:p w:rsidR="00CB0FEB" w:rsidRPr="0024674B" w:rsidRDefault="0084514F" w:rsidP="00CB0FEB">
      <w:pPr>
        <w:pStyle w:val="a6"/>
        <w:spacing w:after="0"/>
        <w:rPr>
          <w:sz w:val="28"/>
          <w:szCs w:val="28"/>
        </w:rPr>
      </w:pPr>
      <w:r>
        <w:rPr>
          <w:sz w:val="28"/>
          <w:szCs w:val="28"/>
        </w:rPr>
        <w:t>1.1.Настоящее  П</w:t>
      </w:r>
      <w:r w:rsidR="00CB0FEB" w:rsidRPr="0024674B">
        <w:rPr>
          <w:sz w:val="28"/>
          <w:szCs w:val="28"/>
        </w:rPr>
        <w:t>оложение  разработано   в  соответствии  с Федеральным  Законом  « Об  образовании в Российской Федерации»,   Уставом   Учреждения.</w:t>
      </w:r>
    </w:p>
    <w:p w:rsidR="00CB0FEB" w:rsidRPr="0024674B" w:rsidRDefault="00CB0FEB" w:rsidP="00CB0FEB">
      <w:pPr>
        <w:numPr>
          <w:ilvl w:val="1"/>
          <w:numId w:val="2"/>
        </w:numPr>
        <w:rPr>
          <w:sz w:val="28"/>
          <w:szCs w:val="28"/>
        </w:rPr>
      </w:pPr>
      <w:r w:rsidRPr="0024674B">
        <w:rPr>
          <w:sz w:val="28"/>
          <w:szCs w:val="28"/>
        </w:rPr>
        <w:t>1.2.Производственные  совещания  представляют  собой  форму  общественного  контроля  и  практического  привлечения  воспитателей  и  других  работников  Учреждения  в  управление.</w:t>
      </w:r>
    </w:p>
    <w:p w:rsidR="00CB0FEB" w:rsidRPr="0024674B" w:rsidRDefault="00CB0FEB" w:rsidP="00CB0FEB">
      <w:pPr>
        <w:numPr>
          <w:ilvl w:val="1"/>
          <w:numId w:val="2"/>
        </w:numPr>
        <w:rPr>
          <w:sz w:val="28"/>
          <w:szCs w:val="28"/>
        </w:rPr>
      </w:pPr>
      <w:r w:rsidRPr="0024674B">
        <w:rPr>
          <w:sz w:val="28"/>
          <w:szCs w:val="28"/>
        </w:rPr>
        <w:t>1.3.Производственное  совещание  представляет  полномочия  трудового  коллектива.</w:t>
      </w:r>
    </w:p>
    <w:p w:rsidR="00CB0FEB" w:rsidRPr="0024674B" w:rsidRDefault="00CB0FEB" w:rsidP="00CB0FEB">
      <w:pPr>
        <w:numPr>
          <w:ilvl w:val="1"/>
          <w:numId w:val="2"/>
        </w:numPr>
        <w:rPr>
          <w:sz w:val="28"/>
          <w:szCs w:val="28"/>
        </w:rPr>
      </w:pPr>
      <w:r w:rsidRPr="0024674B">
        <w:rPr>
          <w:sz w:val="28"/>
          <w:szCs w:val="28"/>
        </w:rPr>
        <w:t>1.4.Решение  производственного  совещания  Учреждения,  принятые  в  пределах  его  полномочий  и  в  соответствии  с  законодательством,  обязательны  для  исполнения  администрацией,  всеми  членами  коллектива.</w:t>
      </w:r>
    </w:p>
    <w:p w:rsidR="00CB0FEB" w:rsidRPr="0024674B" w:rsidRDefault="00CB0FEB" w:rsidP="00CB0FEB">
      <w:pPr>
        <w:numPr>
          <w:ilvl w:val="1"/>
          <w:numId w:val="2"/>
        </w:numPr>
        <w:rPr>
          <w:sz w:val="28"/>
          <w:szCs w:val="28"/>
        </w:rPr>
      </w:pPr>
      <w:r w:rsidRPr="0024674B">
        <w:rPr>
          <w:sz w:val="28"/>
          <w:szCs w:val="28"/>
        </w:rPr>
        <w:t>1.5.Срок  данного  положения  не  ограничен.  Положение  действует  до  принятия  нового.</w:t>
      </w: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24674B">
        <w:rPr>
          <w:b/>
          <w:bCs/>
          <w:sz w:val="28"/>
          <w:szCs w:val="28"/>
        </w:rPr>
        <w:t>Основные  задачи  производственного  совещания</w:t>
      </w:r>
    </w:p>
    <w:p w:rsidR="00CB0FEB" w:rsidRPr="0024674B" w:rsidRDefault="00CB0FEB" w:rsidP="00CB0FEB">
      <w:pPr>
        <w:ind w:left="360"/>
        <w:jc w:val="center"/>
        <w:rPr>
          <w:b/>
          <w:bCs/>
          <w:sz w:val="28"/>
          <w:szCs w:val="28"/>
        </w:rPr>
      </w:pPr>
    </w:p>
    <w:p w:rsidR="00CB0FEB" w:rsidRPr="0024674B" w:rsidRDefault="00CB0FEB" w:rsidP="00CB0FEB">
      <w:pPr>
        <w:pStyle w:val="a6"/>
        <w:spacing w:after="0"/>
        <w:rPr>
          <w:sz w:val="28"/>
          <w:szCs w:val="28"/>
        </w:rPr>
      </w:pPr>
      <w:r w:rsidRPr="0024674B">
        <w:rPr>
          <w:sz w:val="28"/>
          <w:szCs w:val="28"/>
        </w:rPr>
        <w:t>2.1.Производственное  совещание  содействует  осуществлению  управленческих  начал,  развитию  инициативы  трудового  коллектива,  способствует  развитию  творческой  инициативы  работников,  распространению  передового педагогического  опыта,  повышению  эффективности  и  качества  труда  каждого  члена  коллектива, дальнейшему  совершенствованию  образовательного  процесса</w:t>
      </w:r>
    </w:p>
    <w:p w:rsidR="00CB0FEB" w:rsidRPr="0024674B" w:rsidRDefault="00CB0FEB" w:rsidP="00CB0FEB">
      <w:pPr>
        <w:rPr>
          <w:sz w:val="28"/>
          <w:szCs w:val="28"/>
        </w:rPr>
      </w:pPr>
      <w:r w:rsidRPr="0024674B">
        <w:rPr>
          <w:sz w:val="28"/>
          <w:szCs w:val="28"/>
        </w:rPr>
        <w:t xml:space="preserve">      2.2.Производственное  совещание  содействует  расширению  коллегиальных,   демократических  форм  управления  и  воплощения  в  жизнь  государственно – общественных  принципов.</w:t>
      </w: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jc w:val="center"/>
        <w:rPr>
          <w:b/>
          <w:bCs/>
          <w:sz w:val="28"/>
          <w:szCs w:val="28"/>
        </w:rPr>
      </w:pPr>
      <w:r w:rsidRPr="0024674B">
        <w:rPr>
          <w:b/>
          <w:sz w:val="28"/>
          <w:szCs w:val="28"/>
        </w:rPr>
        <w:t>3.</w:t>
      </w:r>
      <w:r w:rsidRPr="0024674B">
        <w:rPr>
          <w:b/>
          <w:bCs/>
          <w:sz w:val="28"/>
          <w:szCs w:val="28"/>
        </w:rPr>
        <w:t>Функции  производственного  совещания</w:t>
      </w:r>
    </w:p>
    <w:p w:rsidR="00CB0FEB" w:rsidRPr="0024674B" w:rsidRDefault="00CB0FEB" w:rsidP="00CB0FEB">
      <w:pPr>
        <w:jc w:val="center"/>
        <w:rPr>
          <w:b/>
          <w:bCs/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  <w:r w:rsidRPr="0024674B">
        <w:rPr>
          <w:sz w:val="28"/>
          <w:szCs w:val="28"/>
        </w:rPr>
        <w:t>3.1.Производственное  совещание: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>Обсуждает  вопросы  обеспечения  успешной  деятельности  учреждения;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>Заслушивает  отчеты  руководителя  Учреждения  о  проектах  текущих  и  перспективных  планов  образовательного  процесса  и финансово -  хозяйственной  деятельности;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>Заслушивает  отчеты  о работе  старшего  воспитателя,  председателя  Совета  педагогов,  медицинской сестры  и  других  работников  Учреждения,  вносит  на  рассмотрение  администрации  предложения  по  совершенствованию  их  работы;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 xml:space="preserve">Обсуждает  предложения,  связанные  с  повышением  квалификации,  аттестации педагогических  и  других  </w:t>
      </w:r>
      <w:r w:rsidRPr="0024674B">
        <w:rPr>
          <w:sz w:val="28"/>
          <w:szCs w:val="28"/>
        </w:rPr>
        <w:lastRenderedPageBreak/>
        <w:t>работников,  правильным  их  использованием,  в  соответствии с их  квалификацией  и специальностью;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>Рассматривает  мероприятия  по  укреплению  трудовой  и  производственной  дисциплины,  улучшению  условий  и  организации  труда  педагогических  и  других  работников,  рациональному  использованию  технических  средств  обучения,  кабинетов,  залов   и  в  целом  материально -  технической  базы  Учреждения;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>Рассматривает  вопросы  по  улучшению  охраны  труда,  повышению  производственной  и  педагогической  культуры,  технике  безопасности  и  целесообразному  использованию  бюджетных  и  внебюджетных  средств,  ассигнованных  на эти  цели;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>Содействует  организации  смотров  -  конкурсов,  различных  форм  соревнований,  способствующих  развитию  творческой  активности работников  Учреждения;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>Знакомится  с  итоговыми  документами  по  проверке  государственными  и  муниципальными  органами  деятельности  Учреждения  и  обсуждает  вопросы  о  выполнении  мероприятий  по  устранению  недостатков  в  работе;</w:t>
      </w:r>
    </w:p>
    <w:p w:rsidR="00CB0FEB" w:rsidRPr="0024674B" w:rsidRDefault="00CB0FEB" w:rsidP="00CB0FEB">
      <w:pPr>
        <w:numPr>
          <w:ilvl w:val="0"/>
          <w:numId w:val="3"/>
        </w:numPr>
        <w:rPr>
          <w:sz w:val="28"/>
          <w:szCs w:val="28"/>
        </w:rPr>
      </w:pPr>
      <w:r w:rsidRPr="0024674B">
        <w:rPr>
          <w:sz w:val="28"/>
          <w:szCs w:val="28"/>
        </w:rPr>
        <w:t>При  необходимости  рассматривает  и  обсуждает  вопросы  работы  с  родителями  (законными  представителями) воспитанников,  решения  Родительского  комитета  и  Родительского  собрания  Учреждения.</w:t>
      </w: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b/>
          <w:bCs/>
          <w:sz w:val="28"/>
          <w:szCs w:val="28"/>
        </w:rPr>
      </w:pPr>
      <w:r w:rsidRPr="0024674B">
        <w:rPr>
          <w:b/>
          <w:bCs/>
          <w:sz w:val="28"/>
          <w:szCs w:val="28"/>
        </w:rPr>
        <w:t xml:space="preserve">                                          4. Права производственного  совещания</w:t>
      </w:r>
    </w:p>
    <w:p w:rsidR="00CB0FEB" w:rsidRPr="0024674B" w:rsidRDefault="00CB0FEB" w:rsidP="00CB0FEB">
      <w:pPr>
        <w:rPr>
          <w:sz w:val="28"/>
          <w:szCs w:val="28"/>
        </w:rPr>
      </w:pPr>
      <w:r w:rsidRPr="0024674B">
        <w:rPr>
          <w:sz w:val="28"/>
          <w:szCs w:val="28"/>
        </w:rPr>
        <w:t xml:space="preserve">        4.1.Производственное  совещание  имеет  право:</w:t>
      </w:r>
    </w:p>
    <w:p w:rsidR="00CB0FEB" w:rsidRPr="0024674B" w:rsidRDefault="00CB0FEB" w:rsidP="00CB0FEB">
      <w:pPr>
        <w:numPr>
          <w:ilvl w:val="0"/>
          <w:numId w:val="4"/>
        </w:numPr>
        <w:rPr>
          <w:sz w:val="28"/>
          <w:szCs w:val="28"/>
        </w:rPr>
      </w:pPr>
      <w:r w:rsidRPr="0024674B">
        <w:rPr>
          <w:sz w:val="28"/>
          <w:szCs w:val="28"/>
        </w:rPr>
        <w:t>Участвовать  в  управлении  Учреждением;</w:t>
      </w:r>
    </w:p>
    <w:p w:rsidR="00CB0FEB" w:rsidRPr="0024674B" w:rsidRDefault="00CB0FEB" w:rsidP="00CB0FEB">
      <w:pPr>
        <w:numPr>
          <w:ilvl w:val="0"/>
          <w:numId w:val="4"/>
        </w:numPr>
        <w:rPr>
          <w:sz w:val="28"/>
          <w:szCs w:val="28"/>
        </w:rPr>
      </w:pPr>
      <w:r w:rsidRPr="0024674B">
        <w:rPr>
          <w:sz w:val="28"/>
          <w:szCs w:val="28"/>
        </w:rPr>
        <w:t>Выходить  с  предложениями,  заявлениями  на  профком,  общее  собрание  МАДОУ,  Совета  педагогов.</w:t>
      </w: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b/>
          <w:bCs/>
          <w:sz w:val="28"/>
          <w:szCs w:val="28"/>
        </w:rPr>
      </w:pPr>
      <w:r w:rsidRPr="0024674B">
        <w:rPr>
          <w:b/>
          <w:bCs/>
          <w:sz w:val="28"/>
          <w:szCs w:val="28"/>
        </w:rPr>
        <w:t xml:space="preserve">                                 5.Организация  управления  производственным  совещанием.</w:t>
      </w:r>
    </w:p>
    <w:p w:rsidR="00CB0FEB" w:rsidRPr="0024674B" w:rsidRDefault="00CB0FEB" w:rsidP="00CB0FEB">
      <w:pPr>
        <w:jc w:val="center"/>
        <w:rPr>
          <w:b/>
          <w:bCs/>
          <w:sz w:val="28"/>
          <w:szCs w:val="28"/>
        </w:rPr>
      </w:pPr>
    </w:p>
    <w:p w:rsidR="00CB0FEB" w:rsidRPr="0024674B" w:rsidRDefault="00CB0FEB" w:rsidP="00CB0FEB">
      <w:pPr>
        <w:pStyle w:val="a4"/>
        <w:rPr>
          <w:b w:val="0"/>
          <w:szCs w:val="28"/>
        </w:rPr>
      </w:pPr>
      <w:r w:rsidRPr="0024674B">
        <w:rPr>
          <w:b w:val="0"/>
          <w:szCs w:val="28"/>
        </w:rPr>
        <w:t>5.1.Производственное  совещание  созывается  по  мере  необходимости,  но  не  реже  двух  раз  в квартал.</w:t>
      </w:r>
    </w:p>
    <w:p w:rsidR="00CB0FEB" w:rsidRPr="0024674B" w:rsidRDefault="00CB0FEB" w:rsidP="00CB0FEB">
      <w:pPr>
        <w:rPr>
          <w:sz w:val="28"/>
          <w:szCs w:val="28"/>
        </w:rPr>
      </w:pPr>
      <w:r w:rsidRPr="0024674B">
        <w:rPr>
          <w:sz w:val="28"/>
          <w:szCs w:val="28"/>
        </w:rPr>
        <w:t>5.2.Производственное  совещание  могут  проводиться как  для  всего  коллектива  в  целом,  так  и  для  отдельных  категорий  работников: воспитателей, специалистов, помощников  воспитателей,  руководителей кружков,  административных  работников,  обслуживающего  персонала и других.</w:t>
      </w:r>
    </w:p>
    <w:p w:rsidR="00CB0FEB" w:rsidRPr="0024674B" w:rsidRDefault="00CB0FEB" w:rsidP="00CB0FEB">
      <w:pPr>
        <w:rPr>
          <w:sz w:val="28"/>
          <w:szCs w:val="28"/>
        </w:rPr>
      </w:pPr>
      <w:r w:rsidRPr="0024674B">
        <w:rPr>
          <w:sz w:val="28"/>
          <w:szCs w:val="28"/>
        </w:rPr>
        <w:lastRenderedPageBreak/>
        <w:t>5.3.На  производственное  совещание  могут  быть  приглашены  представители  Учредителя,  Родительского  комитета,  общественных  организаций.  Лица,  приглашенные  на  совещание,  пользуются  правом  совещательного  голоса,  могут  вносить  предложения  и  заявления,  участвовать  в  обсуждении  вопросов,  находящихся  в  их  компетенции.</w:t>
      </w:r>
    </w:p>
    <w:p w:rsidR="00CB0FEB" w:rsidRPr="0024674B" w:rsidRDefault="00CB0FEB" w:rsidP="00CB0FEB">
      <w:pPr>
        <w:rPr>
          <w:sz w:val="28"/>
          <w:szCs w:val="28"/>
        </w:rPr>
      </w:pPr>
      <w:r w:rsidRPr="0024674B">
        <w:rPr>
          <w:sz w:val="28"/>
          <w:szCs w:val="28"/>
        </w:rPr>
        <w:t>5.4.Для  ведения  производственного  совещания  на  общем  собрании  Учреждения  открытым  голосованием  избирается  Председатель  и  секретарь  сроком  на  один  год, которые  выполняют  свои  обязанности  на  общественных  началах.</w:t>
      </w:r>
    </w:p>
    <w:p w:rsidR="00CB0FEB" w:rsidRPr="0024674B" w:rsidRDefault="00CB0FEB" w:rsidP="00CB0FEB">
      <w:pPr>
        <w:rPr>
          <w:sz w:val="28"/>
          <w:szCs w:val="28"/>
        </w:rPr>
      </w:pPr>
      <w:r w:rsidRPr="0024674B">
        <w:rPr>
          <w:sz w:val="28"/>
          <w:szCs w:val="28"/>
        </w:rPr>
        <w:t>5.5.Председатель  производственного  совещания:</w:t>
      </w:r>
    </w:p>
    <w:p w:rsidR="00CB0FEB" w:rsidRPr="0024674B" w:rsidRDefault="00CB0FEB" w:rsidP="00CB0FEB">
      <w:pPr>
        <w:numPr>
          <w:ilvl w:val="0"/>
          <w:numId w:val="5"/>
        </w:numPr>
        <w:rPr>
          <w:sz w:val="28"/>
          <w:szCs w:val="28"/>
        </w:rPr>
      </w:pPr>
      <w:r w:rsidRPr="0024674B">
        <w:rPr>
          <w:sz w:val="28"/>
          <w:szCs w:val="28"/>
        </w:rPr>
        <w:t xml:space="preserve">  Организует  подготовку  и  проведение  совещания;</w:t>
      </w:r>
    </w:p>
    <w:p w:rsidR="00CB0FEB" w:rsidRPr="0024674B" w:rsidRDefault="00CB0FEB" w:rsidP="00CB0FEB">
      <w:pPr>
        <w:numPr>
          <w:ilvl w:val="0"/>
          <w:numId w:val="5"/>
        </w:numPr>
        <w:rPr>
          <w:sz w:val="28"/>
          <w:szCs w:val="28"/>
        </w:rPr>
      </w:pPr>
      <w:r w:rsidRPr="0024674B">
        <w:rPr>
          <w:sz w:val="28"/>
          <w:szCs w:val="28"/>
        </w:rPr>
        <w:t>информирует  участников  производственного  совещания  о предстоящем  заседании  не  менее  чем  за 10  дней  до  его  проведения;</w:t>
      </w:r>
    </w:p>
    <w:p w:rsidR="00CB0FEB" w:rsidRPr="0024674B" w:rsidRDefault="00CB0FEB" w:rsidP="00CB0FEB">
      <w:pPr>
        <w:numPr>
          <w:ilvl w:val="0"/>
          <w:numId w:val="5"/>
        </w:numPr>
        <w:rPr>
          <w:sz w:val="28"/>
          <w:szCs w:val="28"/>
        </w:rPr>
      </w:pPr>
      <w:r w:rsidRPr="0024674B">
        <w:rPr>
          <w:sz w:val="28"/>
          <w:szCs w:val="28"/>
        </w:rPr>
        <w:t>определяет  повестку  дня,  место  и  время  проведения;</w:t>
      </w:r>
    </w:p>
    <w:p w:rsidR="00CB0FEB" w:rsidRPr="0024674B" w:rsidRDefault="00CB0FEB" w:rsidP="00CB0FEB">
      <w:pPr>
        <w:numPr>
          <w:ilvl w:val="0"/>
          <w:numId w:val="5"/>
        </w:numPr>
        <w:rPr>
          <w:sz w:val="28"/>
          <w:szCs w:val="28"/>
        </w:rPr>
      </w:pPr>
      <w:r w:rsidRPr="0024674B">
        <w:rPr>
          <w:sz w:val="28"/>
          <w:szCs w:val="28"/>
        </w:rPr>
        <w:t>производственное  совещание  начинается  с обязательного  сообщения  администрации  МАДОУ  о  ходе  выполнения  принятых  ранее  предложений.</w:t>
      </w: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pStyle w:val="a8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4674B">
        <w:rPr>
          <w:b/>
          <w:bCs/>
          <w:sz w:val="28"/>
          <w:szCs w:val="28"/>
        </w:rPr>
        <w:t>Делопроизводство  производственного  совещания</w:t>
      </w:r>
    </w:p>
    <w:p w:rsidR="00CB0FEB" w:rsidRPr="0024674B" w:rsidRDefault="00CB0FEB" w:rsidP="00CB0FEB">
      <w:pPr>
        <w:rPr>
          <w:b/>
          <w:bCs/>
          <w:sz w:val="28"/>
          <w:szCs w:val="28"/>
        </w:rPr>
      </w:pPr>
    </w:p>
    <w:p w:rsidR="00CB0FEB" w:rsidRPr="0024674B" w:rsidRDefault="00CB0FEB" w:rsidP="00CB0FEB">
      <w:pPr>
        <w:pStyle w:val="a4"/>
        <w:numPr>
          <w:ilvl w:val="1"/>
          <w:numId w:val="7"/>
        </w:numPr>
        <w:rPr>
          <w:b w:val="0"/>
          <w:szCs w:val="28"/>
        </w:rPr>
      </w:pPr>
      <w:r w:rsidRPr="0024674B">
        <w:rPr>
          <w:b w:val="0"/>
          <w:szCs w:val="28"/>
        </w:rPr>
        <w:t>Заседание  Производственного совещания  оформляются  протоколом.</w:t>
      </w:r>
    </w:p>
    <w:p w:rsidR="00CB0FEB" w:rsidRPr="0024674B" w:rsidRDefault="00CB0FEB" w:rsidP="00CB0FEB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RPr="0024674B">
        <w:rPr>
          <w:sz w:val="28"/>
          <w:szCs w:val="28"/>
        </w:rPr>
        <w:t>В  протоколе  фиксируется:</w:t>
      </w:r>
    </w:p>
    <w:p w:rsidR="00CB0FEB" w:rsidRPr="0024674B" w:rsidRDefault="00CB0FEB" w:rsidP="00CB0FEB">
      <w:pPr>
        <w:numPr>
          <w:ilvl w:val="0"/>
          <w:numId w:val="6"/>
        </w:numPr>
        <w:rPr>
          <w:sz w:val="28"/>
          <w:szCs w:val="28"/>
        </w:rPr>
      </w:pPr>
      <w:r w:rsidRPr="0024674B">
        <w:rPr>
          <w:sz w:val="28"/>
          <w:szCs w:val="28"/>
        </w:rPr>
        <w:t>Дата  проведения;</w:t>
      </w:r>
    </w:p>
    <w:p w:rsidR="00CB0FEB" w:rsidRPr="0024674B" w:rsidRDefault="00CB0FEB" w:rsidP="00CB0FEB">
      <w:pPr>
        <w:numPr>
          <w:ilvl w:val="0"/>
          <w:numId w:val="6"/>
        </w:numPr>
        <w:rPr>
          <w:sz w:val="28"/>
          <w:szCs w:val="28"/>
        </w:rPr>
      </w:pPr>
      <w:r w:rsidRPr="0024674B">
        <w:rPr>
          <w:sz w:val="28"/>
          <w:szCs w:val="28"/>
        </w:rPr>
        <w:t>Количественное  присутствие  участников  производственного  совещания;</w:t>
      </w:r>
    </w:p>
    <w:p w:rsidR="00CB0FEB" w:rsidRPr="0024674B" w:rsidRDefault="00CB0FEB" w:rsidP="00CB0FEB">
      <w:pPr>
        <w:numPr>
          <w:ilvl w:val="0"/>
          <w:numId w:val="6"/>
        </w:numPr>
        <w:rPr>
          <w:sz w:val="28"/>
          <w:szCs w:val="28"/>
        </w:rPr>
      </w:pPr>
      <w:proofErr w:type="gramStart"/>
      <w:r w:rsidRPr="0024674B">
        <w:rPr>
          <w:sz w:val="28"/>
          <w:szCs w:val="28"/>
        </w:rPr>
        <w:t>Приглашенные</w:t>
      </w:r>
      <w:proofErr w:type="gramEnd"/>
      <w:r w:rsidRPr="0024674B">
        <w:rPr>
          <w:sz w:val="28"/>
          <w:szCs w:val="28"/>
        </w:rPr>
        <w:t xml:space="preserve"> (Ф.И.О., должность);</w:t>
      </w:r>
    </w:p>
    <w:p w:rsidR="00CB0FEB" w:rsidRPr="0024674B" w:rsidRDefault="00CB0FEB" w:rsidP="00CB0FEB">
      <w:pPr>
        <w:numPr>
          <w:ilvl w:val="0"/>
          <w:numId w:val="6"/>
        </w:numPr>
        <w:rPr>
          <w:sz w:val="28"/>
          <w:szCs w:val="28"/>
        </w:rPr>
      </w:pPr>
      <w:r w:rsidRPr="0024674B">
        <w:rPr>
          <w:sz w:val="28"/>
          <w:szCs w:val="28"/>
        </w:rPr>
        <w:t>Повестка  дня;</w:t>
      </w:r>
    </w:p>
    <w:p w:rsidR="00CB0FEB" w:rsidRPr="0024674B" w:rsidRDefault="00CB0FEB" w:rsidP="00CB0FEB">
      <w:pPr>
        <w:numPr>
          <w:ilvl w:val="0"/>
          <w:numId w:val="6"/>
        </w:numPr>
        <w:rPr>
          <w:sz w:val="28"/>
          <w:szCs w:val="28"/>
        </w:rPr>
      </w:pPr>
      <w:r w:rsidRPr="0024674B">
        <w:rPr>
          <w:sz w:val="28"/>
          <w:szCs w:val="28"/>
        </w:rPr>
        <w:t>Ход  обсуждения  вопросов;</w:t>
      </w:r>
    </w:p>
    <w:p w:rsidR="00CB0FEB" w:rsidRPr="0024674B" w:rsidRDefault="00CB0FEB" w:rsidP="00CB0FEB">
      <w:pPr>
        <w:numPr>
          <w:ilvl w:val="0"/>
          <w:numId w:val="6"/>
        </w:numPr>
        <w:rPr>
          <w:sz w:val="28"/>
          <w:szCs w:val="28"/>
        </w:rPr>
      </w:pPr>
      <w:r w:rsidRPr="0024674B">
        <w:rPr>
          <w:sz w:val="28"/>
          <w:szCs w:val="28"/>
        </w:rPr>
        <w:t>Предложения,  рекомендации,  замечания  участников  и приглашенных  лиц</w:t>
      </w:r>
    </w:p>
    <w:p w:rsidR="00CB0FEB" w:rsidRPr="0024674B" w:rsidRDefault="00CB0FEB" w:rsidP="00CB0FEB">
      <w:pPr>
        <w:numPr>
          <w:ilvl w:val="0"/>
          <w:numId w:val="6"/>
        </w:numPr>
        <w:rPr>
          <w:sz w:val="28"/>
          <w:szCs w:val="28"/>
        </w:rPr>
      </w:pPr>
      <w:r w:rsidRPr="0024674B">
        <w:rPr>
          <w:sz w:val="28"/>
          <w:szCs w:val="28"/>
        </w:rPr>
        <w:t>Принятые  предложения  записываются  в  журнал  учета.</w:t>
      </w:r>
    </w:p>
    <w:p w:rsidR="00CB0FEB" w:rsidRPr="0024674B" w:rsidRDefault="00CB0FEB" w:rsidP="00CB0FEB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RPr="0024674B">
        <w:rPr>
          <w:sz w:val="28"/>
          <w:szCs w:val="28"/>
        </w:rPr>
        <w:t>На производственных  совещаниях  решения  не  принимаются</w:t>
      </w:r>
    </w:p>
    <w:p w:rsidR="00CB0FEB" w:rsidRPr="0024674B" w:rsidRDefault="00CB0FEB" w:rsidP="00CB0FEB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RPr="0024674B">
        <w:rPr>
          <w:sz w:val="28"/>
          <w:szCs w:val="28"/>
        </w:rPr>
        <w:t>Протоколы  подписываются  председателем  и  секретарем производственного   совещания</w:t>
      </w:r>
    </w:p>
    <w:p w:rsidR="00CB0FEB" w:rsidRPr="0024674B" w:rsidRDefault="00CB0FEB" w:rsidP="00CB0FEB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RPr="0024674B">
        <w:rPr>
          <w:sz w:val="28"/>
          <w:szCs w:val="28"/>
        </w:rPr>
        <w:t>Нумерация  протоколов  ведется  с  начала  учебного  года.</w:t>
      </w:r>
    </w:p>
    <w:p w:rsidR="00CB0FEB" w:rsidRPr="0024674B" w:rsidRDefault="00CB0FEB" w:rsidP="00CB0FEB">
      <w:pPr>
        <w:numPr>
          <w:ilvl w:val="1"/>
          <w:numId w:val="1"/>
        </w:numPr>
        <w:ind w:left="1440" w:hanging="360"/>
        <w:rPr>
          <w:sz w:val="28"/>
          <w:szCs w:val="28"/>
        </w:rPr>
      </w:pPr>
      <w:r w:rsidRPr="0024674B">
        <w:rPr>
          <w:sz w:val="28"/>
          <w:szCs w:val="28"/>
        </w:rPr>
        <w:t>Поступившие  предложения  рассматриваются  профкомом совместно  с  администрацией  в  срок  не  позднее  5  дней после  проведения  производственного  совещания.  Результаты  рассмотрения  доводятся  до  сведения  коллектива.</w:t>
      </w: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ind w:left="1020"/>
        <w:rPr>
          <w:sz w:val="28"/>
          <w:szCs w:val="28"/>
        </w:rPr>
      </w:pPr>
    </w:p>
    <w:p w:rsidR="00CB0FEB" w:rsidRPr="0024674B" w:rsidRDefault="00CB0FEB" w:rsidP="00CB0FEB">
      <w:pPr>
        <w:jc w:val="center"/>
        <w:rPr>
          <w:b/>
          <w:sz w:val="28"/>
          <w:szCs w:val="28"/>
        </w:rPr>
      </w:pPr>
    </w:p>
    <w:p w:rsidR="00CB0FEB" w:rsidRPr="0024674B" w:rsidRDefault="00CB0FEB" w:rsidP="00CB0FEB">
      <w:pPr>
        <w:pStyle w:val="1"/>
        <w:jc w:val="both"/>
        <w:rPr>
          <w:rFonts w:ascii="Times New Roman" w:hAnsi="Times New Roman" w:cs="Times New Roman"/>
        </w:rPr>
      </w:pPr>
      <w:r w:rsidRPr="0024674B">
        <w:rPr>
          <w:rFonts w:ascii="Times New Roman" w:hAnsi="Times New Roman" w:cs="Times New Roman"/>
        </w:rPr>
        <w:tab/>
      </w:r>
    </w:p>
    <w:p w:rsidR="00CB0FEB" w:rsidRPr="0024674B" w:rsidRDefault="00CB0FEB" w:rsidP="00CB0FEB">
      <w:pPr>
        <w:pStyle w:val="1"/>
        <w:jc w:val="both"/>
        <w:rPr>
          <w:rFonts w:ascii="Times New Roman" w:hAnsi="Times New Roman" w:cs="Times New Roman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CB0FEB" w:rsidRPr="0024674B" w:rsidRDefault="00CB0FEB" w:rsidP="00CB0FEB">
      <w:pPr>
        <w:rPr>
          <w:sz w:val="28"/>
          <w:szCs w:val="28"/>
        </w:rPr>
      </w:pPr>
    </w:p>
    <w:p w:rsidR="003157DB" w:rsidRDefault="0084514F"/>
    <w:sectPr w:rsidR="003157DB" w:rsidSect="00DF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199F"/>
    <w:multiLevelType w:val="hybridMultilevel"/>
    <w:tmpl w:val="2EDCFA88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30655726"/>
    <w:multiLevelType w:val="hybridMultilevel"/>
    <w:tmpl w:val="F798480A"/>
    <w:lvl w:ilvl="0" w:tplc="22A46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0D2DA">
      <w:numFmt w:val="none"/>
      <w:lvlText w:val=""/>
      <w:lvlJc w:val="left"/>
      <w:pPr>
        <w:tabs>
          <w:tab w:val="num" w:pos="360"/>
        </w:tabs>
      </w:pPr>
    </w:lvl>
    <w:lvl w:ilvl="2" w:tplc="A4B68AE2">
      <w:numFmt w:val="none"/>
      <w:lvlText w:val=""/>
      <w:lvlJc w:val="left"/>
      <w:pPr>
        <w:tabs>
          <w:tab w:val="num" w:pos="360"/>
        </w:tabs>
      </w:pPr>
    </w:lvl>
    <w:lvl w:ilvl="3" w:tplc="A2621BE6">
      <w:numFmt w:val="none"/>
      <w:lvlText w:val=""/>
      <w:lvlJc w:val="left"/>
      <w:pPr>
        <w:tabs>
          <w:tab w:val="num" w:pos="360"/>
        </w:tabs>
      </w:pPr>
    </w:lvl>
    <w:lvl w:ilvl="4" w:tplc="B0F2E40C">
      <w:numFmt w:val="none"/>
      <w:lvlText w:val=""/>
      <w:lvlJc w:val="left"/>
      <w:pPr>
        <w:tabs>
          <w:tab w:val="num" w:pos="360"/>
        </w:tabs>
      </w:pPr>
    </w:lvl>
    <w:lvl w:ilvl="5" w:tplc="4BEA9D08">
      <w:numFmt w:val="none"/>
      <w:lvlText w:val=""/>
      <w:lvlJc w:val="left"/>
      <w:pPr>
        <w:tabs>
          <w:tab w:val="num" w:pos="360"/>
        </w:tabs>
      </w:pPr>
    </w:lvl>
    <w:lvl w:ilvl="6" w:tplc="BD7CB4F2">
      <w:numFmt w:val="none"/>
      <w:lvlText w:val=""/>
      <w:lvlJc w:val="left"/>
      <w:pPr>
        <w:tabs>
          <w:tab w:val="num" w:pos="360"/>
        </w:tabs>
      </w:pPr>
    </w:lvl>
    <w:lvl w:ilvl="7" w:tplc="261669E6">
      <w:numFmt w:val="none"/>
      <w:lvlText w:val=""/>
      <w:lvlJc w:val="left"/>
      <w:pPr>
        <w:tabs>
          <w:tab w:val="num" w:pos="360"/>
        </w:tabs>
      </w:pPr>
    </w:lvl>
    <w:lvl w:ilvl="8" w:tplc="2716C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2B221AE"/>
    <w:multiLevelType w:val="hybridMultilevel"/>
    <w:tmpl w:val="AFBC5DB0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50093C2A"/>
    <w:multiLevelType w:val="hybridMultilevel"/>
    <w:tmpl w:val="3F60BBE2"/>
    <w:lvl w:ilvl="0" w:tplc="4776F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AC61DC">
      <w:numFmt w:val="none"/>
      <w:lvlText w:val=""/>
      <w:lvlJc w:val="left"/>
      <w:pPr>
        <w:tabs>
          <w:tab w:val="num" w:pos="360"/>
        </w:tabs>
      </w:pPr>
    </w:lvl>
    <w:lvl w:ilvl="2" w:tplc="9AD6886C">
      <w:numFmt w:val="none"/>
      <w:lvlText w:val=""/>
      <w:lvlJc w:val="left"/>
      <w:pPr>
        <w:tabs>
          <w:tab w:val="num" w:pos="360"/>
        </w:tabs>
      </w:pPr>
    </w:lvl>
    <w:lvl w:ilvl="3" w:tplc="371CAA0A">
      <w:numFmt w:val="none"/>
      <w:lvlText w:val=""/>
      <w:lvlJc w:val="left"/>
      <w:pPr>
        <w:tabs>
          <w:tab w:val="num" w:pos="360"/>
        </w:tabs>
      </w:pPr>
    </w:lvl>
    <w:lvl w:ilvl="4" w:tplc="CF988276">
      <w:numFmt w:val="none"/>
      <w:lvlText w:val=""/>
      <w:lvlJc w:val="left"/>
      <w:pPr>
        <w:tabs>
          <w:tab w:val="num" w:pos="360"/>
        </w:tabs>
      </w:pPr>
    </w:lvl>
    <w:lvl w:ilvl="5" w:tplc="8646CEC8">
      <w:numFmt w:val="none"/>
      <w:lvlText w:val=""/>
      <w:lvlJc w:val="left"/>
      <w:pPr>
        <w:tabs>
          <w:tab w:val="num" w:pos="360"/>
        </w:tabs>
      </w:pPr>
    </w:lvl>
    <w:lvl w:ilvl="6" w:tplc="605C3E2A">
      <w:numFmt w:val="none"/>
      <w:lvlText w:val=""/>
      <w:lvlJc w:val="left"/>
      <w:pPr>
        <w:tabs>
          <w:tab w:val="num" w:pos="360"/>
        </w:tabs>
      </w:pPr>
    </w:lvl>
    <w:lvl w:ilvl="7" w:tplc="45C89FC0">
      <w:numFmt w:val="none"/>
      <w:lvlText w:val=""/>
      <w:lvlJc w:val="left"/>
      <w:pPr>
        <w:tabs>
          <w:tab w:val="num" w:pos="360"/>
        </w:tabs>
      </w:pPr>
    </w:lvl>
    <w:lvl w:ilvl="8" w:tplc="15387DD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3645F93"/>
    <w:multiLevelType w:val="hybridMultilevel"/>
    <w:tmpl w:val="AA90DF18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0"/>
        </w:tabs>
        <w:ind w:left="20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5">
    <w:nsid w:val="54730345"/>
    <w:multiLevelType w:val="multilevel"/>
    <w:tmpl w:val="48EAC7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EC1625"/>
    <w:multiLevelType w:val="hybridMultilevel"/>
    <w:tmpl w:val="5D1A244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FEB"/>
    <w:rsid w:val="000B5006"/>
    <w:rsid w:val="002E0354"/>
    <w:rsid w:val="004521B1"/>
    <w:rsid w:val="007003EB"/>
    <w:rsid w:val="0084514F"/>
    <w:rsid w:val="00A249FD"/>
    <w:rsid w:val="00B71BD4"/>
    <w:rsid w:val="00CB0FEB"/>
    <w:rsid w:val="00DD3FE0"/>
    <w:rsid w:val="00E4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B0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B0FEB"/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CB0F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0FE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0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2016-06-20T06:27:00Z</dcterms:created>
  <dcterms:modified xsi:type="dcterms:W3CDTF">2016-06-28T07:03:00Z</dcterms:modified>
</cp:coreProperties>
</file>